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7B" w:rsidRPr="0084301E" w:rsidRDefault="00643C7B" w:rsidP="00643C7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5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643C7B" w:rsidRPr="0084301E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43C7B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43C7B" w:rsidRPr="0084301E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643C7B" w:rsidRPr="00766870" w:rsidRDefault="00643C7B" w:rsidP="00643C7B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643C7B" w:rsidRP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43C7B">
        <w:rPr>
          <w:rFonts w:ascii="Times New Roman" w:hAnsi="Times New Roman"/>
          <w:sz w:val="24"/>
          <w:szCs w:val="24"/>
        </w:rPr>
        <w:t xml:space="preserve">убликуване на упълномощени представители </w:t>
      </w:r>
      <w:r w:rsidR="007479BF">
        <w:rPr>
          <w:rFonts w:ascii="Times New Roman" w:hAnsi="Times New Roman"/>
          <w:sz w:val="24"/>
          <w:szCs w:val="24"/>
        </w:rPr>
        <w:t>от политически партии</w:t>
      </w:r>
      <w:r w:rsidRPr="00643C7B">
        <w:rPr>
          <w:rFonts w:ascii="Times New Roman" w:hAnsi="Times New Roman"/>
          <w:sz w:val="24"/>
          <w:szCs w:val="24"/>
        </w:rPr>
        <w:t xml:space="preserve"> при провеждане на изборите за народни представители на 27 октомври 2024г.</w:t>
      </w:r>
    </w:p>
    <w:p w:rsidR="00643C7B" w:rsidRDefault="00643C7B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43C7B">
        <w:rPr>
          <w:rFonts w:ascii="Times New Roman" w:hAnsi="Times New Roman"/>
          <w:sz w:val="24"/>
          <w:szCs w:val="24"/>
        </w:rPr>
        <w:t>егистрация на застъпници на кан</w:t>
      </w:r>
      <w:r w:rsidR="007479BF">
        <w:rPr>
          <w:rFonts w:ascii="Times New Roman" w:hAnsi="Times New Roman"/>
          <w:sz w:val="24"/>
          <w:szCs w:val="24"/>
        </w:rPr>
        <w:t>дидатите в кандидатската листа от политически партии</w:t>
      </w:r>
      <w:r w:rsidRPr="00643C7B">
        <w:rPr>
          <w:rFonts w:ascii="Times New Roman" w:hAnsi="Times New Roman"/>
          <w:sz w:val="24"/>
          <w:szCs w:val="24"/>
        </w:rPr>
        <w:t xml:space="preserve"> за изборите за народни представители на 27 октомври 2024 г.</w:t>
      </w:r>
    </w:p>
    <w:p w:rsidR="00224540" w:rsidRDefault="00224540" w:rsidP="00643C7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Разглеждане на сигнал</w:t>
      </w:r>
    </w:p>
    <w:p w:rsidR="00643C7B" w:rsidRPr="006D50AD" w:rsidRDefault="00643C7B" w:rsidP="00643C7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643C7B" w:rsidRDefault="00643C7B" w:rsidP="00643C7B">
      <w:pPr>
        <w:jc w:val="both"/>
      </w:pPr>
      <w:bookmarkStart w:id="0" w:name="_GoBack"/>
      <w:bookmarkEnd w:id="0"/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>
      <w:pPr>
        <w:jc w:val="both"/>
      </w:pPr>
    </w:p>
    <w:p w:rsidR="00643C7B" w:rsidRDefault="00643C7B" w:rsidP="00643C7B"/>
    <w:p w:rsidR="002C1A05" w:rsidRDefault="002C1A05"/>
    <w:sectPr w:rsidR="002C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7B"/>
    <w:rsid w:val="00224540"/>
    <w:rsid w:val="002C1A05"/>
    <w:rsid w:val="00643C7B"/>
    <w:rsid w:val="007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0982"/>
  <w15:chartTrackingRefBased/>
  <w15:docId w15:val="{500368A5-1C92-4637-A46F-338294F9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7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3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2454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2024-10-25T14:52:00Z</cp:lastPrinted>
  <dcterms:created xsi:type="dcterms:W3CDTF">2024-10-25T10:11:00Z</dcterms:created>
  <dcterms:modified xsi:type="dcterms:W3CDTF">2024-10-25T14:53:00Z</dcterms:modified>
</cp:coreProperties>
</file>